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C351A" w14:textId="77777777" w:rsidR="00470246" w:rsidRPr="00B926BD" w:rsidRDefault="00470246" w:rsidP="004702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6BD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6798"/>
      </w:tblGrid>
      <w:tr w:rsidR="003B2592" w:rsidRPr="00B926BD" w14:paraId="6C97CDAA" w14:textId="77777777" w:rsidTr="003B2592">
        <w:tc>
          <w:tcPr>
            <w:tcW w:w="1696" w:type="dxa"/>
          </w:tcPr>
          <w:p w14:paraId="74D81081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71402D2F" w14:textId="75E6BC78" w:rsidR="003B2592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7321" w:dyaOrig="5399" w14:anchorId="1A6A2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pt" o:ole="">
                  <v:imagedata r:id="rId5" o:title=""/>
                </v:shape>
                <o:OLEObject Type="Embed" ProgID="MSPhotoEd.3" ShapeID="_x0000_i1025" DrawAspect="Content" ObjectID="_1652771918" r:id="rId6"/>
              </w:object>
            </w:r>
            <w:bookmarkEnd w:id="0"/>
          </w:p>
        </w:tc>
        <w:tc>
          <w:tcPr>
            <w:tcW w:w="6798" w:type="dxa"/>
          </w:tcPr>
          <w:p w14:paraId="2EC84183" w14:textId="77777777" w:rsidR="009D5EFC" w:rsidRPr="008F52B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8F52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3860339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7368A3B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261E22E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02EFC5D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5946D15" w14:textId="3541238B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 w:rsidR="0000254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Fabiane Berté</w:t>
            </w:r>
          </w:p>
          <w:p w14:paraId="2A296452" w14:textId="57D9E65D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 w:rsidR="0000254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Português – Literatura – Produção de Texto.</w:t>
            </w:r>
          </w:p>
          <w:p w14:paraId="10FA5F48" w14:textId="4887E27C" w:rsidR="009D5EFC" w:rsidRPr="004E7B9E" w:rsidRDefault="009D5EFC" w:rsidP="009D5EFC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</w:pPr>
            <w:r w:rsidRPr="004E7B9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Turm</w:t>
            </w:r>
            <w:r w:rsidR="00C72A6B" w:rsidRPr="004E7B9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as: 6 ano, 7 ano, 8 ano e 9 anos.</w:t>
            </w:r>
          </w:p>
          <w:p w14:paraId="71A11A9E" w14:textId="7BDF5821" w:rsidR="009D5EFC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</w:t>
            </w:r>
            <w:r w:rsidR="00C72A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s: Período referente ao Decreto Estadual – Estado de Santa Catarina.</w:t>
            </w:r>
          </w:p>
          <w:p w14:paraId="6A26C671" w14:textId="0236211E" w:rsidR="00C72A6B" w:rsidRPr="00B926BD" w:rsidRDefault="00C72A6B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5496EB6F" w14:textId="77777777" w:rsidTr="00614DA7">
        <w:tc>
          <w:tcPr>
            <w:tcW w:w="8494" w:type="dxa"/>
            <w:gridSpan w:val="2"/>
          </w:tcPr>
          <w:p w14:paraId="16B9F330" w14:textId="77777777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ALUNO: </w:t>
            </w:r>
          </w:p>
          <w:p w14:paraId="76B338CC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5223D5FC" w14:textId="77777777" w:rsidTr="00156A71">
        <w:tc>
          <w:tcPr>
            <w:tcW w:w="8494" w:type="dxa"/>
            <w:gridSpan w:val="2"/>
          </w:tcPr>
          <w:p w14:paraId="3CD2EEF2" w14:textId="6FF44391" w:rsidR="00DA2DF6" w:rsidRPr="00A77B44" w:rsidRDefault="00DA2DF6" w:rsidP="00A77B44">
            <w:pPr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Tempo previsto para a realização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</w:t>
            </w:r>
            <w:r w:rsidR="0000254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Aulas </w:t>
            </w:r>
            <w:r w:rsidR="00C72A6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previstas para executação das atividades entre 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uma hora,  para realizar as atividades propostas,</w:t>
            </w:r>
            <w:r w:rsidR="00C72A6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e meia hora para realizar a postagem ao docente – devolutiva por foto e oralização dos enunciados e respostas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uma média </w:t>
            </w:r>
            <w:r w:rsidR="00C72A6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total 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de</w:t>
            </w:r>
            <w:r w:rsidR="00C72A6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no máximo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duas horas.</w:t>
            </w:r>
          </w:p>
          <w:p w14:paraId="032589CB" w14:textId="77777777" w:rsidR="00DA2DF6" w:rsidRPr="00B926BD" w:rsidRDefault="00DA2DF6" w:rsidP="00A77B4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3B2592" w:rsidRPr="00B926BD" w14:paraId="52F72A7C" w14:textId="77777777" w:rsidTr="0019522E">
        <w:tc>
          <w:tcPr>
            <w:tcW w:w="8494" w:type="dxa"/>
            <w:gridSpan w:val="2"/>
          </w:tcPr>
          <w:p w14:paraId="43D508F4" w14:textId="6C6E8C29" w:rsidR="003B2592" w:rsidRPr="00A77B44" w:rsidRDefault="00470246" w:rsidP="00A77B44">
            <w:pPr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Objetivo da aula:</w:t>
            </w:r>
            <w:r w:rsidR="0000254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Estimular a comunicação, a linguagem visual, auditiva, e a produtividade dos conteúdos referentes ao</w:t>
            </w:r>
            <w:r w:rsidR="00C72A6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conteúdo trabalhodo em sala, lembrando que as primeiras atividades eram consideradas complementares, e foi retomado o conteúdo do 1º Bimestre para sequencilaizarmos o material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apostilado.</w:t>
            </w:r>
            <w:r w:rsidR="000405D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OBS.: No cabeçalho das atividades encontra-se o passo a passo para execução das atividades, importante ler com atenção para realizar o solicitado.</w:t>
            </w:r>
          </w:p>
          <w:p w14:paraId="5EC55267" w14:textId="77777777" w:rsidR="00470246" w:rsidRPr="00B926BD" w:rsidRDefault="00470246" w:rsidP="00A77B4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71DB4AD2" w14:textId="77777777" w:rsidTr="00B778E8">
        <w:tc>
          <w:tcPr>
            <w:tcW w:w="8494" w:type="dxa"/>
            <w:gridSpan w:val="2"/>
          </w:tcPr>
          <w:p w14:paraId="6F25B48E" w14:textId="3B0A904E" w:rsidR="00470246" w:rsidRPr="00A77B44" w:rsidRDefault="00470246" w:rsidP="00B2583D">
            <w:pPr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Habilidades:</w:t>
            </w:r>
            <w:r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  <w:r w:rsidR="00A77B44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A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colher a informação, compreender, estabelecer comunicabilidade, ampliar capacidade de memorização dos conceitos e sua aplicação, bem como desenvolver a autonomia nas pesquisas e realização do solicitado. Compartilhar suas produções, tirar dúvidas, avançar no domínio da linguagem escrita, e registrativa oficial.</w:t>
            </w:r>
            <w:r w:rsidR="00C72A6B">
              <w:t xml:space="preserve"> </w:t>
            </w:r>
            <w:r w:rsidR="00C72A6B" w:rsidRPr="00C72A6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Interpretação de  texto, relação de sentido, coesão e coerência, atenção especial ao  verbete, significados, categorias e quantidade de informação presente. Produção de pesquisa e ampliação de vocabulário, oralização das atividades para trabalhar pronúncia, leitura e domínio da capacidade de ouvir. O gênero textual aprofundado seria verbete, glossário, dicionário, identificar e explicar partes de um verbete, localizar informações apresentadas no verbete enciclopédico, principais e secundário; Produzir verbete, comparar sentidos conotativos, denotativos da linguagem.</w:t>
            </w:r>
            <w:r w:rsidR="00C72A6B">
              <w:t xml:space="preserve"> </w:t>
            </w:r>
            <w:r w:rsidR="00C72A6B" w:rsidRPr="00C72A6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Tendo como objeto do conhecimento: Dialogia e relação entre textos,</w:t>
            </w:r>
            <w:r w:rsidR="00B2583D">
              <w:t xml:space="preserve"> </w:t>
            </w:r>
            <w:r w:rsidR="00B2583D" w:rsidRPr="00B2583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estratégias de leituras, apreciação e réplica (EF89LP33);</w:t>
            </w:r>
            <w:r w:rsidR="00B2583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  <w:r w:rsidR="00B2583D" w:rsidRPr="00B2583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construção composicional - produção em si, aplicação dos conceitos estudados, bem como investigação, reconhecimento dos elementos paralinguísticos e cinésicos (EF69LP40), (EF69LP54</w:t>
            </w:r>
            <w:r w:rsidR="00B2583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); </w:t>
            </w:r>
            <w:r w:rsidR="00B2583D" w:rsidRPr="00B2583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Produção de textos orais - oralização (EF69LP45): Conversão espontânea (EF89LP23) e (EF89LP27)</w:t>
            </w:r>
            <w:r w:rsidR="0014794F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.</w:t>
            </w:r>
          </w:p>
          <w:p w14:paraId="148C9FCD" w14:textId="77777777" w:rsidR="00470246" w:rsidRPr="00B926BD" w:rsidRDefault="00470246" w:rsidP="00A77B4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2D564985" w14:textId="77777777" w:rsidTr="00B778E8">
        <w:tc>
          <w:tcPr>
            <w:tcW w:w="8494" w:type="dxa"/>
            <w:gridSpan w:val="2"/>
          </w:tcPr>
          <w:p w14:paraId="04D241D8" w14:textId="4E0BAC00" w:rsidR="00DA2DF6" w:rsidRPr="00A77B44" w:rsidRDefault="00DA2DF6" w:rsidP="00A77B44">
            <w:pPr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Formas de Avaliação: </w:t>
            </w:r>
            <w:r w:rsidR="0000254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Participação </w:t>
            </w:r>
            <w:r w:rsidR="00B2583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efetivada em realizar as atividades, enviando-as e cumprindo os requisitos, bem como a oralização das mesmas, e ajustes caso necessitem, pois é no processo que acontece a real aprendizagem, observando o que é de domínio do alunos quanto aos conceitos e aplicabaldiade contextualizados, via celular, e ou e-mail, e a partir do dia 09.06.2020, participação 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durante a aula</w:t>
            </w:r>
            <w:r w:rsidR="00F44EE0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via meet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, </w:t>
            </w:r>
            <w:r w:rsidR="00B2583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bem como seguir realizando </w:t>
            </w:r>
            <w:r w:rsidR="0000254B" w:rsidRPr="00A77B4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os trabalhos, exercícios, complementando leituras, comunicação, oralização, pronúncia das produções, bem como a qualidade dos registros e sequencialidade dos e nos conteúdos trabalhos.</w:t>
            </w:r>
            <w:r w:rsidR="00F44EE0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Qualidade nas respostas, udo da norma padrão culta. </w:t>
            </w:r>
          </w:p>
          <w:p w14:paraId="1134B026" w14:textId="77777777" w:rsidR="00DA2DF6" w:rsidRPr="00B926BD" w:rsidRDefault="00DA2DF6" w:rsidP="00A77B4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5C7BD18C" w14:textId="77777777" w:rsidTr="00B778E8">
        <w:tc>
          <w:tcPr>
            <w:tcW w:w="8494" w:type="dxa"/>
            <w:gridSpan w:val="2"/>
          </w:tcPr>
          <w:p w14:paraId="131CB993" w14:textId="2190C50E" w:rsidR="00470246" w:rsidRPr="00B926BD" w:rsidRDefault="00470246" w:rsidP="00A77B44">
            <w:pPr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Outros:</w:t>
            </w:r>
            <w:r w:rsidR="0000254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Ajustes das atividades quando necessárias e reencaminhadas ao docente para validação. Lembrando que é o processo que garante o aprendizado seguro de loga duração, ou seja, o fazer, o refazer, o fazer novamente com qualidade, coesão e coerência, inclusive os registros ortográficos no caderno e apostila, trabalhos em geral, contendo letra legível, letra maiúscula início de frases – orações, mensagem bem elaborada, e pontuação adequada oficial. Eu sei que é possível, e sei que agora precisamos retomar essa rotina cerebral e garantir qualidade nas produções. Bom Trabalho...</w:t>
            </w:r>
          </w:p>
          <w:p w14:paraId="5007F62C" w14:textId="77777777" w:rsidR="00470246" w:rsidRPr="00B926BD" w:rsidRDefault="00470246" w:rsidP="00A77B4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00254B" w:rsidRPr="00B926BD" w14:paraId="4E4E886A" w14:textId="77777777" w:rsidTr="00B778E8">
        <w:tc>
          <w:tcPr>
            <w:tcW w:w="8494" w:type="dxa"/>
            <w:gridSpan w:val="2"/>
          </w:tcPr>
          <w:p w14:paraId="5B365458" w14:textId="1B8A8735" w:rsidR="0000254B" w:rsidRPr="00B926BD" w:rsidRDefault="00F44EE0" w:rsidP="00B2583D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lastRenderedPageBreak/>
              <w:t xml:space="preserve">Conteúdo: Retomado conceitos e aplicabilidade, explicações e atividades </w:t>
            </w:r>
            <w:r w:rsidR="00B2583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conforme cada atividades no anexo sinalize e no próprio cabeçalho da atividade para cada turma.</w:t>
            </w:r>
          </w:p>
        </w:tc>
      </w:tr>
      <w:tr w:rsidR="007D4E3A" w:rsidRPr="00B926BD" w14:paraId="6D1C326E" w14:textId="77777777" w:rsidTr="00B778E8">
        <w:tc>
          <w:tcPr>
            <w:tcW w:w="8494" w:type="dxa"/>
            <w:gridSpan w:val="2"/>
          </w:tcPr>
          <w:p w14:paraId="0B3AE2D1" w14:textId="0F2B36BE" w:rsidR="007D4E3A" w:rsidRDefault="00B2583D" w:rsidP="00A77B44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Criatividade, responsabilidade, empenho em sanar dúvidas, cumprir os requisitos que os enunciados solicitam, o uso correto do idioma oficial, garantindo coesão e coerência  nas respostas, e participação oral, bem como nas produções audivisuais.</w:t>
            </w:r>
          </w:p>
        </w:tc>
      </w:tr>
    </w:tbl>
    <w:p w14:paraId="7FA28240" w14:textId="77777777" w:rsidR="00301C36" w:rsidRDefault="00301C36" w:rsidP="00031406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BBF3BEA" w14:textId="77777777" w:rsidR="00301C36" w:rsidRDefault="00301C36" w:rsidP="00031406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F81EEF2" w14:textId="77777777" w:rsidR="003B2592" w:rsidRPr="00B926BD" w:rsidRDefault="003B2592">
      <w:pPr>
        <w:rPr>
          <w:rFonts w:ascii="Times New Roman" w:hAnsi="Times New Roman" w:cs="Times New Roman"/>
          <w:sz w:val="24"/>
          <w:szCs w:val="24"/>
        </w:rPr>
      </w:pPr>
    </w:p>
    <w:sectPr w:rsidR="003B2592" w:rsidRPr="00B926BD" w:rsidSect="009D5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612CF5"/>
    <w:multiLevelType w:val="hybridMultilevel"/>
    <w:tmpl w:val="2DBCE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92"/>
    <w:rsid w:val="0000254B"/>
    <w:rsid w:val="00031406"/>
    <w:rsid w:val="000405DD"/>
    <w:rsid w:val="000E5B4B"/>
    <w:rsid w:val="0014794F"/>
    <w:rsid w:val="00202A4A"/>
    <w:rsid w:val="002214B3"/>
    <w:rsid w:val="00265C00"/>
    <w:rsid w:val="002C2127"/>
    <w:rsid w:val="00301C36"/>
    <w:rsid w:val="003B2592"/>
    <w:rsid w:val="00470246"/>
    <w:rsid w:val="004E7B9E"/>
    <w:rsid w:val="0061665F"/>
    <w:rsid w:val="007D4E3A"/>
    <w:rsid w:val="00836B1A"/>
    <w:rsid w:val="009D5EFC"/>
    <w:rsid w:val="00A207E1"/>
    <w:rsid w:val="00A77B44"/>
    <w:rsid w:val="00B2583D"/>
    <w:rsid w:val="00B652B9"/>
    <w:rsid w:val="00B926BD"/>
    <w:rsid w:val="00C45B14"/>
    <w:rsid w:val="00C72A6B"/>
    <w:rsid w:val="00DA2DF6"/>
    <w:rsid w:val="00F44EE0"/>
    <w:rsid w:val="00F6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D4E48"/>
  <w15:chartTrackingRefBased/>
  <w15:docId w15:val="{4F0B1DA8-8A9F-4981-8D6F-FEC65F5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654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Bridi</dc:creator>
  <cp:keywords/>
  <dc:description/>
  <cp:lastModifiedBy>Fabiane Berté</cp:lastModifiedBy>
  <cp:revision>6</cp:revision>
  <dcterms:created xsi:type="dcterms:W3CDTF">2020-06-04T13:08:00Z</dcterms:created>
  <dcterms:modified xsi:type="dcterms:W3CDTF">2020-06-04T13:32:00Z</dcterms:modified>
</cp:coreProperties>
</file>